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18D" w:rsidRPr="00463C03" w:rsidRDefault="00256434" w:rsidP="00463C03">
      <w:pPr>
        <w:spacing w:line="420" w:lineRule="exact"/>
        <w:rPr>
          <w:b/>
          <w:sz w:val="28"/>
          <w:szCs w:val="28"/>
        </w:rPr>
      </w:pPr>
      <w:r w:rsidRPr="00463C03">
        <w:rPr>
          <w:rFonts w:hint="eastAsia"/>
          <w:b/>
          <w:sz w:val="28"/>
          <w:szCs w:val="28"/>
        </w:rPr>
        <w:t>104</w:t>
      </w:r>
      <w:r w:rsidR="000814DC" w:rsidRPr="00463C03">
        <w:rPr>
          <w:rFonts w:hint="eastAsia"/>
          <w:b/>
          <w:sz w:val="28"/>
          <w:szCs w:val="28"/>
        </w:rPr>
        <w:t>年度</w:t>
      </w:r>
      <w:r w:rsidRPr="00463C03">
        <w:rPr>
          <w:rFonts w:hint="eastAsia"/>
          <w:b/>
          <w:sz w:val="28"/>
          <w:szCs w:val="28"/>
        </w:rPr>
        <w:t>行專訴</w:t>
      </w:r>
      <w:r w:rsidR="000814DC" w:rsidRPr="00463C03">
        <w:rPr>
          <w:rFonts w:hint="eastAsia"/>
          <w:b/>
          <w:sz w:val="28"/>
          <w:szCs w:val="28"/>
        </w:rPr>
        <w:t>字第</w:t>
      </w:r>
      <w:r w:rsidRPr="00463C03">
        <w:rPr>
          <w:rFonts w:hint="eastAsia"/>
          <w:b/>
          <w:sz w:val="28"/>
          <w:szCs w:val="28"/>
        </w:rPr>
        <w:t>49</w:t>
      </w:r>
      <w:r w:rsidR="000814DC" w:rsidRPr="00463C03">
        <w:rPr>
          <w:rFonts w:hint="eastAsia"/>
          <w:b/>
          <w:sz w:val="28"/>
          <w:szCs w:val="28"/>
        </w:rPr>
        <w:t>號</w:t>
      </w:r>
    </w:p>
    <w:p w:rsidR="00540264" w:rsidRDefault="00256434" w:rsidP="00463C03">
      <w:pPr>
        <w:spacing w:line="420" w:lineRule="exact"/>
        <w:outlineLvl w:val="0"/>
        <w:rPr>
          <w:rFonts w:hint="eastAsia"/>
          <w:b/>
          <w:sz w:val="28"/>
          <w:szCs w:val="28"/>
        </w:rPr>
      </w:pPr>
      <w:r w:rsidRPr="00463C03">
        <w:rPr>
          <w:rFonts w:hint="eastAsia"/>
          <w:b/>
          <w:sz w:val="28"/>
          <w:szCs w:val="28"/>
        </w:rPr>
        <w:t>附圖一：系爭專利第</w:t>
      </w:r>
      <w:r w:rsidRPr="00463C03">
        <w:rPr>
          <w:rFonts w:hint="eastAsia"/>
          <w:b/>
          <w:sz w:val="28"/>
          <w:szCs w:val="28"/>
        </w:rPr>
        <w:t>1</w:t>
      </w:r>
      <w:r w:rsidRPr="00463C03">
        <w:rPr>
          <w:rFonts w:hint="eastAsia"/>
          <w:b/>
          <w:sz w:val="28"/>
          <w:szCs w:val="28"/>
        </w:rPr>
        <w:t>圖為其發明一實施例之電源供應器的局部側視圖</w:t>
      </w:r>
    </w:p>
    <w:p w:rsidR="00463C03" w:rsidRPr="00463C03" w:rsidRDefault="00463C03" w:rsidP="00463C03">
      <w:pPr>
        <w:spacing w:line="420" w:lineRule="exact"/>
        <w:outlineLvl w:val="0"/>
        <w:rPr>
          <w:b/>
          <w:sz w:val="28"/>
          <w:szCs w:val="28"/>
        </w:rPr>
      </w:pPr>
    </w:p>
    <w:p w:rsidR="00256434" w:rsidRDefault="00256434">
      <w:r>
        <w:rPr>
          <w:noProof/>
        </w:rPr>
        <w:drawing>
          <wp:inline distT="0" distB="0" distL="0" distR="0">
            <wp:extent cx="4629150" cy="2688879"/>
            <wp:effectExtent l="19050" t="19050" r="19050" b="16221"/>
            <wp:docPr id="2" name="圖片 2" descr="系爭-Fi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系爭-Fig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9150" cy="2688879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3C03" w:rsidRDefault="00463C03" w:rsidP="00463C03">
      <w:pPr>
        <w:spacing w:line="420" w:lineRule="exact"/>
        <w:outlineLvl w:val="0"/>
        <w:rPr>
          <w:rFonts w:hint="eastAsia"/>
          <w:b/>
          <w:sz w:val="28"/>
          <w:szCs w:val="28"/>
        </w:rPr>
      </w:pPr>
    </w:p>
    <w:p w:rsidR="00463C03" w:rsidRDefault="00463C03" w:rsidP="00463C03">
      <w:pPr>
        <w:spacing w:line="420" w:lineRule="exact"/>
        <w:outlineLvl w:val="0"/>
        <w:rPr>
          <w:rFonts w:hint="eastAsia"/>
          <w:b/>
          <w:sz w:val="28"/>
          <w:szCs w:val="28"/>
        </w:rPr>
      </w:pPr>
    </w:p>
    <w:p w:rsidR="00B76D4E" w:rsidRPr="00463C03" w:rsidRDefault="00B76D4E" w:rsidP="00463C03">
      <w:pPr>
        <w:spacing w:line="420" w:lineRule="exact"/>
        <w:outlineLvl w:val="0"/>
        <w:rPr>
          <w:b/>
          <w:sz w:val="28"/>
          <w:szCs w:val="28"/>
        </w:rPr>
      </w:pPr>
      <w:r w:rsidRPr="00463C03">
        <w:rPr>
          <w:rFonts w:hint="eastAsia"/>
          <w:b/>
          <w:sz w:val="28"/>
          <w:szCs w:val="28"/>
        </w:rPr>
        <w:t>附圖二：</w:t>
      </w:r>
    </w:p>
    <w:p w:rsidR="00256434" w:rsidRPr="00463C03" w:rsidRDefault="00B76D4E" w:rsidP="00463C03">
      <w:pPr>
        <w:spacing w:line="420" w:lineRule="exact"/>
        <w:rPr>
          <w:b/>
        </w:rPr>
      </w:pPr>
      <w:r w:rsidRPr="00463C03">
        <w:rPr>
          <w:rFonts w:hint="eastAsia"/>
          <w:b/>
          <w:sz w:val="28"/>
          <w:szCs w:val="28"/>
        </w:rPr>
        <w:t>引證</w:t>
      </w:r>
      <w:r w:rsidRPr="00463C03">
        <w:rPr>
          <w:rFonts w:hint="eastAsia"/>
          <w:b/>
          <w:sz w:val="28"/>
          <w:szCs w:val="28"/>
        </w:rPr>
        <w:t>1</w:t>
      </w:r>
      <w:r w:rsidRPr="00463C03">
        <w:rPr>
          <w:rFonts w:hint="eastAsia"/>
          <w:b/>
          <w:sz w:val="28"/>
          <w:szCs w:val="28"/>
        </w:rPr>
        <w:t>第</w:t>
      </w:r>
      <w:r w:rsidRPr="00463C03">
        <w:rPr>
          <w:rFonts w:hint="eastAsia"/>
          <w:b/>
          <w:sz w:val="28"/>
          <w:szCs w:val="28"/>
        </w:rPr>
        <w:t>1</w:t>
      </w:r>
      <w:r w:rsidRPr="00463C03">
        <w:rPr>
          <w:rFonts w:hint="eastAsia"/>
          <w:b/>
          <w:sz w:val="28"/>
          <w:szCs w:val="28"/>
        </w:rPr>
        <w:t>圖為其新型之分解示意圖</w:t>
      </w:r>
    </w:p>
    <w:p w:rsidR="00B76D4E" w:rsidRDefault="00B76D4E">
      <w:r>
        <w:rPr>
          <w:rFonts w:hint="eastAsia"/>
          <w:noProof/>
        </w:rPr>
        <w:drawing>
          <wp:inline distT="0" distB="0" distL="0" distR="0">
            <wp:extent cx="5274310" cy="3267219"/>
            <wp:effectExtent l="19050" t="19050" r="21590" b="28431"/>
            <wp:docPr id="1" name="圖片 3" descr="引證1-Fi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引證1-Fig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267219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7C62" w:rsidRDefault="00B37C62"/>
    <w:p w:rsidR="00B76D4E" w:rsidRPr="00D83CFB" w:rsidRDefault="00B76D4E">
      <w:pPr>
        <w:rPr>
          <w:b/>
          <w:sz w:val="28"/>
          <w:szCs w:val="28"/>
        </w:rPr>
      </w:pPr>
      <w:r w:rsidRPr="00D83CFB">
        <w:rPr>
          <w:rFonts w:hint="eastAsia"/>
          <w:b/>
          <w:sz w:val="28"/>
          <w:szCs w:val="28"/>
        </w:rPr>
        <w:lastRenderedPageBreak/>
        <w:t>引證</w:t>
      </w:r>
      <w:r w:rsidRPr="00D83CFB">
        <w:rPr>
          <w:rFonts w:hint="eastAsia"/>
          <w:b/>
          <w:sz w:val="28"/>
          <w:szCs w:val="28"/>
        </w:rPr>
        <w:t>1</w:t>
      </w:r>
      <w:r w:rsidRPr="00D83CFB">
        <w:rPr>
          <w:rFonts w:hint="eastAsia"/>
          <w:b/>
          <w:sz w:val="28"/>
          <w:szCs w:val="28"/>
        </w:rPr>
        <w:t>第</w:t>
      </w:r>
      <w:r w:rsidRPr="00D83CFB">
        <w:rPr>
          <w:rFonts w:hint="eastAsia"/>
          <w:b/>
          <w:sz w:val="28"/>
          <w:szCs w:val="28"/>
        </w:rPr>
        <w:t>2</w:t>
      </w:r>
      <w:r w:rsidRPr="00D83CFB">
        <w:rPr>
          <w:rFonts w:hint="eastAsia"/>
          <w:b/>
          <w:sz w:val="28"/>
          <w:szCs w:val="28"/>
        </w:rPr>
        <w:t>圖為其新型導熱板連接於熱源上之示意圖。</w:t>
      </w:r>
    </w:p>
    <w:p w:rsidR="00FD618D" w:rsidRPr="00D83CFB" w:rsidRDefault="00FD618D">
      <w:pPr>
        <w:rPr>
          <w:b/>
        </w:rPr>
      </w:pPr>
      <w:r w:rsidRPr="00D83CFB">
        <w:rPr>
          <w:b/>
          <w:noProof/>
        </w:rPr>
        <w:drawing>
          <wp:inline distT="0" distB="0" distL="0" distR="0">
            <wp:extent cx="5274310" cy="2883762"/>
            <wp:effectExtent l="19050" t="19050" r="21590" b="11838"/>
            <wp:docPr id="6" name="圖片 4" descr="引證1-Fi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引證1-Fig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883762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618D" w:rsidRPr="00D83CFB" w:rsidRDefault="00FD618D">
      <w:pPr>
        <w:rPr>
          <w:b/>
        </w:rPr>
      </w:pPr>
    </w:p>
    <w:p w:rsidR="00540264" w:rsidRPr="00D83CFB" w:rsidRDefault="00540264">
      <w:pPr>
        <w:rPr>
          <w:b/>
        </w:rPr>
      </w:pPr>
    </w:p>
    <w:p w:rsidR="00FD618D" w:rsidRPr="00D83CFB" w:rsidRDefault="00567BF2">
      <w:pPr>
        <w:rPr>
          <w:b/>
          <w:sz w:val="28"/>
          <w:szCs w:val="28"/>
        </w:rPr>
      </w:pPr>
      <w:r w:rsidRPr="00D83CFB">
        <w:rPr>
          <w:rFonts w:hint="eastAsia"/>
          <w:b/>
          <w:sz w:val="28"/>
          <w:szCs w:val="28"/>
        </w:rPr>
        <w:t>引證</w:t>
      </w:r>
      <w:r w:rsidRPr="00D83CFB">
        <w:rPr>
          <w:rFonts w:hint="eastAsia"/>
          <w:b/>
          <w:sz w:val="28"/>
          <w:szCs w:val="28"/>
        </w:rPr>
        <w:t>1</w:t>
      </w:r>
      <w:r w:rsidRPr="00D83CFB">
        <w:rPr>
          <w:rFonts w:hint="eastAsia"/>
          <w:b/>
          <w:sz w:val="28"/>
          <w:szCs w:val="28"/>
        </w:rPr>
        <w:t>第</w:t>
      </w:r>
      <w:r w:rsidRPr="00D83CFB">
        <w:rPr>
          <w:rFonts w:hint="eastAsia"/>
          <w:b/>
          <w:sz w:val="28"/>
          <w:szCs w:val="28"/>
        </w:rPr>
        <w:t>3</w:t>
      </w:r>
      <w:r w:rsidRPr="00D83CFB">
        <w:rPr>
          <w:rFonts w:hint="eastAsia"/>
          <w:b/>
          <w:sz w:val="28"/>
          <w:szCs w:val="28"/>
        </w:rPr>
        <w:t>圖為其新型新型所示之電源供應器外觀示意圖。</w:t>
      </w:r>
    </w:p>
    <w:p w:rsidR="00FD618D" w:rsidRDefault="00567BF2">
      <w:r>
        <w:rPr>
          <w:rFonts w:hint="eastAsia"/>
          <w:noProof/>
        </w:rPr>
        <w:drawing>
          <wp:inline distT="0" distB="0" distL="0" distR="0">
            <wp:extent cx="5569585" cy="3200400"/>
            <wp:effectExtent l="19050" t="19050" r="12065" b="19050"/>
            <wp:docPr id="7" name="圖片 5" descr="引證1-Fi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引證1-Fig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585" cy="320040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A4" w:rsidRDefault="00172CA4" w:rsidP="00AD5603">
      <w:pPr>
        <w:outlineLvl w:val="0"/>
      </w:pPr>
    </w:p>
    <w:p w:rsidR="005172A1" w:rsidRDefault="005172A1" w:rsidP="00AD5603">
      <w:pPr>
        <w:outlineLvl w:val="0"/>
      </w:pPr>
    </w:p>
    <w:p w:rsidR="005172A1" w:rsidRDefault="005172A1" w:rsidP="00AD5603">
      <w:pPr>
        <w:outlineLvl w:val="0"/>
      </w:pPr>
    </w:p>
    <w:p w:rsidR="005172A1" w:rsidRDefault="005172A1" w:rsidP="00AD5603">
      <w:pPr>
        <w:outlineLvl w:val="0"/>
      </w:pPr>
    </w:p>
    <w:p w:rsidR="00FD618D" w:rsidRPr="007D68AA" w:rsidRDefault="00AD5603" w:rsidP="00AD5603">
      <w:pPr>
        <w:outlineLvl w:val="0"/>
        <w:rPr>
          <w:b/>
          <w:sz w:val="28"/>
          <w:szCs w:val="28"/>
        </w:rPr>
      </w:pPr>
      <w:r w:rsidRPr="007D68AA">
        <w:rPr>
          <w:rFonts w:hint="eastAsia"/>
          <w:b/>
          <w:sz w:val="28"/>
          <w:szCs w:val="28"/>
        </w:rPr>
        <w:lastRenderedPageBreak/>
        <w:t>附圖三：引證</w:t>
      </w:r>
      <w:r w:rsidRPr="007D68AA">
        <w:rPr>
          <w:rFonts w:hint="eastAsia"/>
          <w:b/>
          <w:sz w:val="28"/>
          <w:szCs w:val="28"/>
        </w:rPr>
        <w:t>2</w:t>
      </w:r>
      <w:r w:rsidRPr="007D68AA">
        <w:rPr>
          <w:rFonts w:hint="eastAsia"/>
          <w:b/>
          <w:sz w:val="28"/>
          <w:szCs w:val="28"/>
        </w:rPr>
        <w:t>第</w:t>
      </w:r>
      <w:r w:rsidRPr="007D68AA">
        <w:rPr>
          <w:rFonts w:hint="eastAsia"/>
          <w:b/>
          <w:sz w:val="28"/>
          <w:szCs w:val="28"/>
        </w:rPr>
        <w:t>2</w:t>
      </w:r>
      <w:r w:rsidRPr="007D68AA">
        <w:rPr>
          <w:rFonts w:hint="eastAsia"/>
          <w:b/>
          <w:sz w:val="28"/>
          <w:szCs w:val="28"/>
        </w:rPr>
        <w:t>圖為其發明第一實施例剖面圖。</w:t>
      </w:r>
    </w:p>
    <w:p w:rsidR="00172CA4" w:rsidRDefault="00172CA4" w:rsidP="00AD5603">
      <w:pPr>
        <w:outlineLvl w:val="0"/>
      </w:pPr>
      <w:r>
        <w:rPr>
          <w:noProof/>
        </w:rPr>
        <w:drawing>
          <wp:inline distT="0" distB="0" distL="0" distR="0">
            <wp:extent cx="5274310" cy="3027967"/>
            <wp:effectExtent l="19050" t="19050" r="21590" b="20033"/>
            <wp:docPr id="10" name="圖片 7" descr="引證2-Fig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引證2-Fig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8221" t="6924" r="10147" b="6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027967"/>
                    </a:xfrm>
                    <a:prstGeom prst="rect">
                      <a:avLst/>
                    </a:prstGeom>
                    <a:noFill/>
                    <a:ln w="1905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2CA4" w:rsidRDefault="00172CA4" w:rsidP="00AD5603">
      <w:pPr>
        <w:outlineLvl w:val="0"/>
      </w:pPr>
    </w:p>
    <w:p w:rsidR="00172CA4" w:rsidRDefault="00172CA4" w:rsidP="00AD5603">
      <w:pPr>
        <w:outlineLvl w:val="0"/>
      </w:pPr>
    </w:p>
    <w:p w:rsidR="00172CA4" w:rsidRDefault="00172CA4" w:rsidP="00AD5603">
      <w:pPr>
        <w:outlineLvl w:val="0"/>
      </w:pPr>
    </w:p>
    <w:p w:rsidR="00172CA4" w:rsidRPr="00AD5603" w:rsidRDefault="00172CA4" w:rsidP="00AD5603">
      <w:pPr>
        <w:outlineLvl w:val="0"/>
      </w:pPr>
    </w:p>
    <w:p w:rsidR="00FD618D" w:rsidRPr="00B76D4E" w:rsidRDefault="00FD618D"/>
    <w:sectPr w:rsidR="00FD618D" w:rsidRPr="00B76D4E" w:rsidSect="00223ED3">
      <w:footerReference w:type="default" r:id="rId11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68AA" w:rsidRDefault="007D68AA" w:rsidP="000814DC">
      <w:r>
        <w:separator/>
      </w:r>
    </w:p>
  </w:endnote>
  <w:endnote w:type="continuationSeparator" w:id="0">
    <w:p w:rsidR="007D68AA" w:rsidRDefault="007D68AA" w:rsidP="000814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50829"/>
      <w:docPartObj>
        <w:docPartGallery w:val="Page Numbers (Bottom of Page)"/>
        <w:docPartUnique/>
      </w:docPartObj>
    </w:sdtPr>
    <w:sdtContent>
      <w:p w:rsidR="007D68AA" w:rsidRDefault="007D68AA">
        <w:pPr>
          <w:pStyle w:val="a9"/>
          <w:jc w:val="center"/>
        </w:pPr>
        <w:fldSimple w:instr=" PAGE   \* MERGEFORMAT ">
          <w:r w:rsidR="0002750C" w:rsidRPr="0002750C">
            <w:rPr>
              <w:noProof/>
              <w:lang w:val="zh-TW"/>
            </w:rPr>
            <w:t>3</w:t>
          </w:r>
        </w:fldSimple>
      </w:p>
    </w:sdtContent>
  </w:sdt>
  <w:p w:rsidR="007D68AA" w:rsidRDefault="007D68A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68AA" w:rsidRDefault="007D68AA" w:rsidP="000814DC">
      <w:r>
        <w:separator/>
      </w:r>
    </w:p>
  </w:footnote>
  <w:footnote w:type="continuationSeparator" w:id="0">
    <w:p w:rsidR="007D68AA" w:rsidRDefault="007D68AA" w:rsidP="000814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56434"/>
    <w:rsid w:val="0002750C"/>
    <w:rsid w:val="000814DC"/>
    <w:rsid w:val="000A47DD"/>
    <w:rsid w:val="000B2096"/>
    <w:rsid w:val="00164F12"/>
    <w:rsid w:val="00172CA4"/>
    <w:rsid w:val="00223ED3"/>
    <w:rsid w:val="00256434"/>
    <w:rsid w:val="00317AB1"/>
    <w:rsid w:val="00463C03"/>
    <w:rsid w:val="005172A1"/>
    <w:rsid w:val="00540264"/>
    <w:rsid w:val="00567BF2"/>
    <w:rsid w:val="006E7CF8"/>
    <w:rsid w:val="0073547E"/>
    <w:rsid w:val="007D68AA"/>
    <w:rsid w:val="0088251B"/>
    <w:rsid w:val="009A497B"/>
    <w:rsid w:val="00AD5603"/>
    <w:rsid w:val="00B37C62"/>
    <w:rsid w:val="00B76D4E"/>
    <w:rsid w:val="00B86B1B"/>
    <w:rsid w:val="00D232D3"/>
    <w:rsid w:val="00D83CFB"/>
    <w:rsid w:val="00DB3553"/>
    <w:rsid w:val="00F91FD1"/>
    <w:rsid w:val="00FD61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E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564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25643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256434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256434"/>
    <w:rPr>
      <w:rFonts w:ascii="新細明體" w:eastAsia="新細明體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0814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semiHidden/>
    <w:rsid w:val="000814DC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0814D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0814DC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3</Pages>
  <Words>134</Words>
  <Characters>137</Characters>
  <Application>Microsoft Office Word</Application>
  <DocSecurity>0</DocSecurity>
  <Lines>27</Lines>
  <Paragraphs>7</Paragraphs>
  <ScaleCrop>false</ScaleCrop>
  <Company>IPC</Company>
  <LinksUpToDate>false</LinksUpToDate>
  <CharactersWithSpaces>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db14</dc:creator>
  <cp:keywords/>
  <dc:description>審判Word系統版本:1040306-01</dc:description>
  <cp:lastModifiedBy>user</cp:lastModifiedBy>
  <cp:revision>11</cp:revision>
  <cp:lastPrinted>2015-11-13T03:33:00Z</cp:lastPrinted>
  <dcterms:created xsi:type="dcterms:W3CDTF">2015-10-30T08:56:00Z</dcterms:created>
  <dcterms:modified xsi:type="dcterms:W3CDTF">2015-11-13T07:47:00Z</dcterms:modified>
</cp:coreProperties>
</file>